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E9" w:rsidRDefault="00F945E0" w:rsidP="003556E9">
      <w:pPr>
        <w:ind w:left="6379" w:hanging="6840"/>
        <w:jc w:val="left"/>
        <w:rPr>
          <w:rFonts w:ascii="Arial" w:hAnsi="Arial" w:cs="Arial"/>
          <w:b/>
          <w:bCs/>
          <w:sz w:val="3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657350" cy="419100"/>
            <wp:effectExtent l="19050" t="0" r="0" b="0"/>
            <wp:docPr id="1" name="Рисунок 1" descr="cid:image001.png@01D257AB.8C7D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257AB.8C7D1F0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4A8">
        <w:t xml:space="preserve">    </w:t>
      </w:r>
      <w:r w:rsidR="00EC7DC4">
        <w:t xml:space="preserve">                                                                  </w:t>
      </w:r>
      <w:r w:rsidR="003556E9">
        <w:t xml:space="preserve"> </w:t>
      </w:r>
      <w:r w:rsidR="00EC7DC4">
        <w:t xml:space="preserve"> </w:t>
      </w:r>
      <w:r w:rsidR="001874A8">
        <w:t xml:space="preserve">       </w:t>
      </w:r>
      <w:r w:rsidR="00EC7DC4">
        <w:rPr>
          <w:rFonts w:ascii="Arial" w:hAnsi="Arial" w:cs="Arial"/>
          <w:b/>
          <w:bCs/>
          <w:sz w:val="32"/>
        </w:rPr>
        <w:t>В ООО</w:t>
      </w:r>
      <w:r w:rsidR="003556E9">
        <w:rPr>
          <w:rFonts w:ascii="Arial" w:hAnsi="Arial" w:cs="Arial"/>
          <w:b/>
          <w:bCs/>
          <w:sz w:val="32"/>
        </w:rPr>
        <w:t xml:space="preserve"> «</w:t>
      </w:r>
      <w:proofErr w:type="gramStart"/>
      <w:r w:rsidR="003556E9">
        <w:rPr>
          <w:rFonts w:ascii="Arial" w:hAnsi="Arial" w:cs="Arial"/>
          <w:b/>
          <w:bCs/>
          <w:sz w:val="32"/>
        </w:rPr>
        <w:t>СТ</w:t>
      </w:r>
      <w:proofErr w:type="gramEnd"/>
      <w:r w:rsidR="003556E9">
        <w:rPr>
          <w:rFonts w:ascii="Arial" w:hAnsi="Arial" w:cs="Arial"/>
          <w:b/>
          <w:bCs/>
          <w:sz w:val="32"/>
        </w:rPr>
        <w:t xml:space="preserve"> Тверь»</w:t>
      </w:r>
    </w:p>
    <w:p w:rsidR="003556E9" w:rsidRDefault="003556E9" w:rsidP="003556E9">
      <w:pPr>
        <w:ind w:left="6379" w:hanging="6840"/>
        <w:jc w:val="left"/>
        <w:rPr>
          <w:rFonts w:ascii="Arial" w:hAnsi="Arial" w:cs="Arial"/>
          <w:b/>
          <w:bCs/>
          <w:sz w:val="32"/>
        </w:rPr>
      </w:pPr>
    </w:p>
    <w:p w:rsidR="003556E9" w:rsidRDefault="003556E9" w:rsidP="003556E9">
      <w:pPr>
        <w:ind w:left="6379" w:hanging="6840"/>
        <w:jc w:val="left"/>
        <w:rPr>
          <w:rFonts w:ascii="Arial" w:hAnsi="Arial" w:cs="Arial"/>
          <w:b/>
          <w:bCs/>
          <w:sz w:val="32"/>
        </w:rPr>
      </w:pPr>
    </w:p>
    <w:p w:rsidR="003556E9" w:rsidRDefault="003556E9" w:rsidP="003556E9">
      <w:pPr>
        <w:ind w:left="6379" w:hanging="6840"/>
        <w:jc w:val="lef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                      </w:t>
      </w:r>
    </w:p>
    <w:p w:rsidR="00EC7DC4" w:rsidRPr="00D81896" w:rsidRDefault="00EC7DC4" w:rsidP="008F57A8">
      <w:pPr>
        <w:ind w:left="6379" w:hanging="684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ЗАЯВЛЕНИЕ</w:t>
      </w:r>
    </w:p>
    <w:p w:rsidR="00D81896" w:rsidRPr="00DE4899" w:rsidRDefault="00D81896" w:rsidP="00D81896">
      <w:pPr>
        <w:spacing w:before="100" w:beforeAutospacing="1" w:after="100" w:afterAutospacing="1"/>
        <w:ind w:firstLine="0"/>
        <w:jc w:val="center"/>
        <w:outlineLvl w:val="2"/>
        <w:rPr>
          <w:b/>
          <w:bCs/>
        </w:rPr>
      </w:pPr>
      <w:r w:rsidRPr="00DE4899">
        <w:rPr>
          <w:b/>
          <w:bCs/>
          <w:sz w:val="27"/>
          <w:szCs w:val="27"/>
        </w:rPr>
        <w:t>П</w:t>
      </w:r>
      <w:r>
        <w:rPr>
          <w:b/>
          <w:bCs/>
          <w:sz w:val="27"/>
          <w:szCs w:val="27"/>
        </w:rPr>
        <w:t xml:space="preserve">ОДКЛЮЧЕНИЕ </w:t>
      </w:r>
      <w:r w:rsidRPr="00DE4899">
        <w:rPr>
          <w:b/>
          <w:bCs/>
          <w:sz w:val="27"/>
          <w:szCs w:val="27"/>
        </w:rPr>
        <w:t>УСЛУГИ «ВНЕШНИЙ СТАТИЧЕСКИЙ IP</w:t>
      </w:r>
      <w:r>
        <w:rPr>
          <w:b/>
          <w:bCs/>
          <w:sz w:val="27"/>
          <w:szCs w:val="27"/>
        </w:rPr>
        <w:t xml:space="preserve"> </w:t>
      </w:r>
      <w:r w:rsidRPr="00DE4899">
        <w:rPr>
          <w:b/>
          <w:bCs/>
          <w:sz w:val="27"/>
          <w:szCs w:val="27"/>
        </w:rPr>
        <w:t>АДРЕС»</w:t>
      </w:r>
    </w:p>
    <w:p w:rsidR="00EC7DC4" w:rsidRPr="00361264" w:rsidRDefault="00EC7DC4" w:rsidP="00EC7DC4">
      <w:pPr>
        <w:ind w:firstLine="0"/>
        <w:jc w:val="center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51"/>
        <w:gridCol w:w="141"/>
        <w:gridCol w:w="709"/>
        <w:gridCol w:w="533"/>
        <w:gridCol w:w="196"/>
        <w:gridCol w:w="671"/>
        <w:gridCol w:w="444"/>
        <w:gridCol w:w="446"/>
        <w:gridCol w:w="448"/>
        <w:gridCol w:w="239"/>
        <w:gridCol w:w="206"/>
        <w:gridCol w:w="84"/>
        <w:gridCol w:w="360"/>
        <w:gridCol w:w="444"/>
        <w:gridCol w:w="444"/>
        <w:gridCol w:w="305"/>
        <w:gridCol w:w="139"/>
        <w:gridCol w:w="444"/>
        <w:gridCol w:w="447"/>
        <w:gridCol w:w="444"/>
        <w:gridCol w:w="794"/>
      </w:tblGrid>
      <w:tr w:rsidR="00EC7DC4" w:rsidTr="00F945E0">
        <w:trPr>
          <w:cantSplit/>
          <w:trHeight w:val="176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7DC4" w:rsidRPr="00672C2A" w:rsidRDefault="00D96CE0" w:rsidP="00F945E0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Абонент </w:t>
            </w:r>
            <w:r w:rsidR="00EC7DC4">
              <w:rPr>
                <w:rFonts w:ascii="Arial" w:hAnsi="Arial" w:cs="Arial"/>
                <w:b/>
              </w:rPr>
              <w:t>(</w:t>
            </w:r>
            <w:r w:rsidR="00F945E0" w:rsidRPr="00F945E0">
              <w:rPr>
                <w:rFonts w:ascii="Arial" w:hAnsi="Arial" w:cs="Arial"/>
                <w:b/>
                <w:sz w:val="20"/>
                <w:szCs w:val="20"/>
              </w:rPr>
              <w:t>Наименован</w:t>
            </w:r>
            <w:r w:rsidR="00F945E0">
              <w:rPr>
                <w:rFonts w:ascii="Arial" w:hAnsi="Arial" w:cs="Arial"/>
                <w:b/>
                <w:sz w:val="20"/>
                <w:szCs w:val="20"/>
              </w:rPr>
              <w:t>ие</w:t>
            </w:r>
            <w:r w:rsidR="00EC7DC4" w:rsidRPr="00F945E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C7D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Default="00EC7DC4" w:rsidP="006663BE">
            <w:pPr>
              <w:ind w:hanging="4"/>
              <w:rPr>
                <w:rFonts w:ascii="Arial" w:hAnsi="Arial" w:cs="Arial"/>
              </w:rPr>
            </w:pPr>
          </w:p>
        </w:tc>
      </w:tr>
      <w:tr w:rsidR="00EC7DC4" w:rsidTr="00F945E0">
        <w:trPr>
          <w:cantSplit/>
          <w:trHeight w:val="61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7DC4" w:rsidRPr="00A64993" w:rsidRDefault="00EC7DC4" w:rsidP="006663BE">
            <w:pPr>
              <w:ind w:hanging="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DC4" w:rsidTr="00F945E0">
        <w:trPr>
          <w:cantSplit/>
          <w:trHeight w:val="342"/>
        </w:trPr>
        <w:tc>
          <w:tcPr>
            <w:tcW w:w="437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</w:t>
            </w:r>
            <w:r w:rsidRPr="00672C2A">
              <w:rPr>
                <w:rFonts w:ascii="Arial" w:hAnsi="Arial" w:cs="Arial"/>
                <w:b/>
              </w:rPr>
              <w:t xml:space="preserve"> подключения Абонента</w:t>
            </w:r>
          </w:p>
        </w:tc>
        <w:tc>
          <w:tcPr>
            <w:tcW w:w="56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Pr="00270547" w:rsidRDefault="00EC7DC4" w:rsidP="006663BE">
            <w:pPr>
              <w:ind w:left="2155" w:firstLine="0"/>
              <w:jc w:val="center"/>
              <w:rPr>
                <w:rFonts w:ascii="Arial" w:hAnsi="Arial" w:cs="Arial"/>
              </w:rPr>
            </w:pPr>
          </w:p>
        </w:tc>
      </w:tr>
      <w:tr w:rsidR="00EC7DC4" w:rsidTr="00F945E0">
        <w:trPr>
          <w:cantSplit/>
          <w:trHeight w:val="342"/>
        </w:trPr>
        <w:tc>
          <w:tcPr>
            <w:tcW w:w="4377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Pr="00270547" w:rsidRDefault="00EC7DC4" w:rsidP="006663BE">
            <w:pPr>
              <w:ind w:left="2155" w:firstLine="0"/>
              <w:jc w:val="center"/>
              <w:rPr>
                <w:rFonts w:ascii="Arial" w:hAnsi="Arial" w:cs="Arial"/>
              </w:rPr>
            </w:pPr>
          </w:p>
        </w:tc>
      </w:tr>
      <w:tr w:rsidR="00EC7DC4" w:rsidTr="00F945E0">
        <w:trPr>
          <w:cantSplit/>
          <w:trHeight w:val="342"/>
        </w:trPr>
        <w:tc>
          <w:tcPr>
            <w:tcW w:w="4377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Pr="00270547" w:rsidRDefault="00EC7DC4" w:rsidP="006663BE">
            <w:pPr>
              <w:ind w:left="2155" w:firstLine="0"/>
              <w:jc w:val="center"/>
              <w:rPr>
                <w:rFonts w:ascii="Arial" w:hAnsi="Arial" w:cs="Arial"/>
              </w:rPr>
            </w:pPr>
          </w:p>
        </w:tc>
      </w:tr>
      <w:tr w:rsidR="00EC7DC4" w:rsidTr="00F945E0">
        <w:trPr>
          <w:cantSplit/>
          <w:trHeight w:val="341"/>
        </w:trPr>
        <w:tc>
          <w:tcPr>
            <w:tcW w:w="4377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:rsidR="00EC7DC4" w:rsidRDefault="00EC7DC4" w:rsidP="006663BE">
            <w:pPr>
              <w:ind w:hanging="4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C4" w:rsidRPr="00270547" w:rsidRDefault="00EC7DC4" w:rsidP="006663BE">
            <w:pPr>
              <w:ind w:left="2155" w:firstLine="0"/>
              <w:jc w:val="center"/>
              <w:rPr>
                <w:rFonts w:ascii="Arial" w:hAnsi="Arial" w:cs="Arial"/>
              </w:rPr>
            </w:pPr>
          </w:p>
        </w:tc>
      </w:tr>
      <w:tr w:rsidR="00EC7DC4" w:rsidTr="00F9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gridSpan w:val="5"/>
            <w:vAlign w:val="bottom"/>
          </w:tcPr>
          <w:p w:rsidR="00EC7DC4" w:rsidRDefault="00EC7DC4" w:rsidP="006663BE">
            <w:pPr>
              <w:ind w:firstLine="0"/>
              <w:jc w:val="left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734" w:type="dxa"/>
            <w:gridSpan w:val="8"/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12"/>
              </w:rPr>
            </w:pPr>
          </w:p>
        </w:tc>
        <w:tc>
          <w:tcPr>
            <w:tcW w:w="3821" w:type="dxa"/>
            <w:gridSpan w:val="9"/>
            <w:tcBorders>
              <w:top w:val="single" w:sz="4" w:space="0" w:color="auto"/>
            </w:tcBorders>
            <w:vAlign w:val="bottom"/>
          </w:tcPr>
          <w:p w:rsidR="00EC7DC4" w:rsidRPr="005E5FFD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EC7DC4" w:rsidTr="00F9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377" w:type="dxa"/>
            <w:gridSpan w:val="7"/>
            <w:tcBorders>
              <w:right w:val="double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№ договора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45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44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Pr="00A64993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bottom"/>
          </w:tcPr>
          <w:p w:rsidR="00EC7DC4" w:rsidRDefault="00EC7DC4" w:rsidP="006663BE">
            <w:pPr>
              <w:ind w:firstLine="0"/>
              <w:jc w:val="left"/>
              <w:rPr>
                <w:rFonts w:ascii="Arial" w:hAnsi="Arial" w:cs="Arial"/>
                <w:bCs/>
                <w:sz w:val="28"/>
              </w:rPr>
            </w:pPr>
          </w:p>
        </w:tc>
      </w:tr>
      <w:tr w:rsidR="00EC7DC4" w:rsidTr="00F945E0">
        <w:trPr>
          <w:cantSplit/>
          <w:trHeight w:val="369"/>
        </w:trPr>
        <w:tc>
          <w:tcPr>
            <w:tcW w:w="10065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7DC4" w:rsidRPr="006F670A" w:rsidRDefault="00EC7DC4" w:rsidP="006663BE">
            <w:pPr>
              <w:ind w:hanging="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7DC4" w:rsidTr="00F945E0">
        <w:trPr>
          <w:cantSplit/>
          <w:trHeight w:val="287"/>
        </w:trPr>
        <w:tc>
          <w:tcPr>
            <w:tcW w:w="10065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EC7DC4" w:rsidRDefault="00EC7DC4" w:rsidP="00F945E0">
            <w:pPr>
              <w:ind w:hanging="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Абонент </w:t>
            </w:r>
            <w:r w:rsidR="00F945E0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945E0">
              <w:rPr>
                <w:rFonts w:ascii="Arial" w:hAnsi="Arial" w:cs="Arial"/>
                <w:b/>
                <w:bCs/>
              </w:rPr>
              <w:t>Юридическое</w:t>
            </w:r>
            <w:r>
              <w:rPr>
                <w:rFonts w:ascii="Arial" w:hAnsi="Arial" w:cs="Arial"/>
                <w:b/>
                <w:bCs/>
              </w:rPr>
              <w:t xml:space="preserve"> лицо</w:t>
            </w:r>
          </w:p>
        </w:tc>
      </w:tr>
      <w:tr w:rsidR="00F945E0" w:rsidTr="00F945E0">
        <w:trPr>
          <w:cantSplit/>
          <w:trHeight w:val="273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945E0" w:rsidRDefault="00F945E0" w:rsidP="00F945E0">
            <w:pPr>
              <w:ind w:hanging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ИНН: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E0" w:rsidRDefault="00F945E0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E0" w:rsidRDefault="00F945E0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5E0" w:rsidRDefault="00F945E0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5E0" w:rsidRDefault="00F945E0" w:rsidP="00F945E0">
            <w:pPr>
              <w:ind w:hanging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регистрации: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945E0" w:rsidRDefault="00F945E0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</w:tr>
      <w:tr w:rsidR="00EC7DC4" w:rsidTr="00F945E0">
        <w:trPr>
          <w:cantSplit/>
          <w:trHeight w:val="283"/>
        </w:trPr>
        <w:tc>
          <w:tcPr>
            <w:tcW w:w="212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C7DC4" w:rsidRDefault="00F945E0" w:rsidP="006663BE">
            <w:pPr>
              <w:ind w:hanging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ОГРН/ОГРНИП:</w:t>
            </w:r>
          </w:p>
        </w:tc>
        <w:tc>
          <w:tcPr>
            <w:tcW w:w="7938" w:type="dxa"/>
            <w:gridSpan w:val="2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C7DC4" w:rsidRDefault="00EC7DC4" w:rsidP="006663BE">
            <w:pPr>
              <w:ind w:hanging="4"/>
              <w:rPr>
                <w:rFonts w:ascii="Arial" w:hAnsi="Arial" w:cs="Arial"/>
                <w:b/>
              </w:rPr>
            </w:pPr>
          </w:p>
        </w:tc>
      </w:tr>
      <w:tr w:rsidR="00EC7DC4" w:rsidTr="00F945E0">
        <w:trPr>
          <w:cantSplit/>
          <w:trHeight w:val="70"/>
        </w:trPr>
        <w:tc>
          <w:tcPr>
            <w:tcW w:w="10065" w:type="dxa"/>
            <w:gridSpan w:val="2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DC4" w:rsidRDefault="00EC7DC4" w:rsidP="006663BE">
            <w:pPr>
              <w:ind w:hanging="4"/>
              <w:rPr>
                <w:rFonts w:ascii="Arial" w:hAnsi="Arial" w:cs="Arial"/>
                <w:sz w:val="6"/>
              </w:rPr>
            </w:pPr>
          </w:p>
        </w:tc>
      </w:tr>
    </w:tbl>
    <w:p w:rsidR="00EC7DC4" w:rsidRDefault="00EC7DC4" w:rsidP="00EC7DC4">
      <w:pPr>
        <w:ind w:firstLine="0"/>
        <w:rPr>
          <w:rFonts w:ascii="Arial" w:hAnsi="Arial" w:cs="Arial"/>
          <w:sz w:val="16"/>
          <w:szCs w:val="16"/>
        </w:rPr>
      </w:pPr>
    </w:p>
    <w:p w:rsidR="00EC7DC4" w:rsidRPr="00672C2A" w:rsidRDefault="00EC7DC4" w:rsidP="00EC7DC4">
      <w:pPr>
        <w:ind w:firstLine="0"/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955"/>
        <w:gridCol w:w="385"/>
        <w:gridCol w:w="1440"/>
        <w:gridCol w:w="360"/>
        <w:gridCol w:w="755"/>
        <w:gridCol w:w="145"/>
        <w:gridCol w:w="1440"/>
        <w:gridCol w:w="540"/>
        <w:gridCol w:w="360"/>
        <w:gridCol w:w="1620"/>
        <w:gridCol w:w="1080"/>
      </w:tblGrid>
      <w:tr w:rsidR="00D81896" w:rsidTr="00AC363B">
        <w:trPr>
          <w:cantSplit/>
          <w:trHeight w:val="300"/>
        </w:trPr>
        <w:tc>
          <w:tcPr>
            <w:tcW w:w="10080" w:type="dxa"/>
            <w:gridSpan w:val="11"/>
          </w:tcPr>
          <w:p w:rsidR="00D81896" w:rsidRPr="00D81896" w:rsidRDefault="00D81896" w:rsidP="00AC571C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D81896">
              <w:rPr>
                <w:rFonts w:ascii="Arial" w:hAnsi="Arial" w:cs="Arial"/>
                <w:b/>
                <w:bCs/>
              </w:rPr>
              <w:t xml:space="preserve">Прошу подключить услугу «Внешний статический </w:t>
            </w:r>
            <w:r w:rsidRPr="00D81896">
              <w:rPr>
                <w:rFonts w:ascii="Arial" w:hAnsi="Arial" w:cs="Arial"/>
                <w:b/>
                <w:bCs/>
                <w:lang w:val="en-US"/>
              </w:rPr>
              <w:t>IP</w:t>
            </w:r>
            <w:r w:rsidRPr="00D81896">
              <w:rPr>
                <w:rFonts w:ascii="Arial" w:hAnsi="Arial" w:cs="Arial"/>
                <w:b/>
                <w:bCs/>
              </w:rPr>
              <w:t xml:space="preserve"> адрес» </w:t>
            </w:r>
            <w:r w:rsidR="00AC571C">
              <w:rPr>
                <w:rFonts w:ascii="Arial" w:hAnsi="Arial" w:cs="Arial"/>
                <w:b/>
                <w:bCs/>
              </w:rPr>
              <w:t xml:space="preserve">в количестве ____шт.                        </w:t>
            </w:r>
            <w:r w:rsidRPr="00D81896">
              <w:rPr>
                <w:rFonts w:ascii="Arial" w:hAnsi="Arial" w:cs="Arial"/>
                <w:b/>
                <w:bCs/>
              </w:rPr>
              <w:t>в дополнение к услугам, оказываемым по Договору.</w:t>
            </w:r>
          </w:p>
          <w:p w:rsidR="00D81896" w:rsidRPr="00D81896" w:rsidRDefault="00D81896" w:rsidP="00D81896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  <w:p w:rsidR="00D81896" w:rsidRPr="00D81896" w:rsidRDefault="00D81896" w:rsidP="00D81896">
            <w:pPr>
              <w:rPr>
                <w:rFonts w:ascii="Arial" w:hAnsi="Arial" w:cs="Arial"/>
              </w:rPr>
            </w:pPr>
            <w:r w:rsidRPr="00D81896">
              <w:rPr>
                <w:rFonts w:ascii="Arial" w:hAnsi="Arial" w:cs="Arial"/>
              </w:rPr>
              <w:t xml:space="preserve">Услуга «Внешний статический </w:t>
            </w:r>
            <w:r w:rsidRPr="00D81896">
              <w:rPr>
                <w:rFonts w:ascii="Arial" w:hAnsi="Arial" w:cs="Arial"/>
                <w:lang w:val="en-US"/>
              </w:rPr>
              <w:t>IP</w:t>
            </w:r>
            <w:r w:rsidRPr="00D81896">
              <w:rPr>
                <w:rFonts w:ascii="Arial" w:hAnsi="Arial" w:cs="Arial"/>
              </w:rPr>
              <w:t xml:space="preserve"> адрес» является услугой, неразрывно связанной с услугой, предоставляемой по Договору, и реализуется посредством трансляции арендованного абонентом внешнего </w:t>
            </w:r>
            <w:r w:rsidRPr="00D81896">
              <w:rPr>
                <w:rFonts w:ascii="Arial" w:hAnsi="Arial" w:cs="Arial"/>
                <w:lang w:val="en-US"/>
              </w:rPr>
              <w:t>IP</w:t>
            </w:r>
            <w:r w:rsidRPr="00D81896">
              <w:rPr>
                <w:rFonts w:ascii="Arial" w:hAnsi="Arial" w:cs="Arial"/>
              </w:rPr>
              <w:t xml:space="preserve"> адреса на внутренний </w:t>
            </w:r>
            <w:r w:rsidRPr="00D81896">
              <w:rPr>
                <w:rFonts w:ascii="Arial" w:hAnsi="Arial" w:cs="Arial"/>
                <w:lang w:val="en-US"/>
              </w:rPr>
              <w:t>IP</w:t>
            </w:r>
            <w:r w:rsidRPr="00D81896">
              <w:rPr>
                <w:rFonts w:ascii="Arial" w:hAnsi="Arial" w:cs="Arial"/>
              </w:rPr>
              <w:t xml:space="preserve"> адрес абонента (</w:t>
            </w:r>
            <w:r w:rsidRPr="00D81896">
              <w:rPr>
                <w:rFonts w:ascii="Arial" w:hAnsi="Arial" w:cs="Arial"/>
                <w:lang w:val="en-US"/>
              </w:rPr>
              <w:t>NAT</w:t>
            </w:r>
            <w:r w:rsidRPr="00D81896">
              <w:rPr>
                <w:rFonts w:ascii="Arial" w:hAnsi="Arial" w:cs="Arial"/>
              </w:rPr>
              <w:t>).</w:t>
            </w:r>
          </w:p>
          <w:p w:rsidR="00D81896" w:rsidRPr="00D81896" w:rsidRDefault="00D81896" w:rsidP="00D81896">
            <w:pPr>
              <w:rPr>
                <w:rFonts w:ascii="Arial" w:hAnsi="Arial" w:cs="Arial"/>
              </w:rPr>
            </w:pPr>
            <w:r w:rsidRPr="00D81896">
              <w:rPr>
                <w:rFonts w:ascii="Arial" w:hAnsi="Arial" w:cs="Arial"/>
              </w:rPr>
              <w:t>Все транслируемые порты внешнего IP адреса соответствуют портам внутреннего IP адреса.</w:t>
            </w:r>
          </w:p>
          <w:p w:rsidR="00D81896" w:rsidRPr="00D81896" w:rsidRDefault="00D81896" w:rsidP="00D81896">
            <w:pPr>
              <w:rPr>
                <w:rFonts w:ascii="Arial" w:hAnsi="Arial" w:cs="Arial"/>
              </w:rPr>
            </w:pPr>
            <w:r w:rsidRPr="00D81896">
              <w:rPr>
                <w:rFonts w:ascii="Arial" w:hAnsi="Arial" w:cs="Arial"/>
              </w:rPr>
              <w:t>Внешний IP адрес непосредственно на оборудование абонента не предоставляется.</w:t>
            </w:r>
          </w:p>
          <w:p w:rsidR="00D81896" w:rsidRPr="00D81896" w:rsidRDefault="00D81896" w:rsidP="00D81896">
            <w:pPr>
              <w:rPr>
                <w:rFonts w:ascii="Arial" w:hAnsi="Arial" w:cs="Arial"/>
              </w:rPr>
            </w:pPr>
            <w:r w:rsidRPr="00D81896">
              <w:rPr>
                <w:rFonts w:ascii="Arial" w:hAnsi="Arial" w:cs="Arial"/>
              </w:rPr>
              <w:t>См. о</w:t>
            </w:r>
            <w:bookmarkStart w:id="0" w:name="_GoBack"/>
            <w:bookmarkEnd w:id="0"/>
            <w:r w:rsidRPr="00D81896">
              <w:rPr>
                <w:rFonts w:ascii="Arial" w:hAnsi="Arial" w:cs="Arial"/>
              </w:rPr>
              <w:t>граничения при использовании услуг в п.6 Порядка оказания услуг связи</w:t>
            </w:r>
          </w:p>
          <w:p w:rsidR="00D81896" w:rsidRPr="00834482" w:rsidRDefault="00D81896" w:rsidP="008F5AA9">
            <w:pPr>
              <w:jc w:val="center"/>
              <w:rPr>
                <w:b/>
                <w:bCs/>
              </w:rPr>
            </w:pPr>
          </w:p>
        </w:tc>
      </w:tr>
      <w:tr w:rsidR="00D81896" w:rsidTr="00AC363B">
        <w:trPr>
          <w:cantSplit/>
          <w:trHeight w:val="300"/>
        </w:trPr>
        <w:tc>
          <w:tcPr>
            <w:tcW w:w="10080" w:type="dxa"/>
            <w:gridSpan w:val="11"/>
          </w:tcPr>
          <w:p w:rsidR="00D81896" w:rsidRPr="00834482" w:rsidRDefault="00D81896" w:rsidP="008F5AA9">
            <w:pPr>
              <w:jc w:val="center"/>
              <w:rPr>
                <w:b/>
                <w:bCs/>
              </w:rPr>
            </w:pPr>
          </w:p>
        </w:tc>
      </w:tr>
      <w:tr w:rsidR="00EC7DC4" w:rsidTr="006663BE"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C7DC4" w:rsidRPr="00A64993" w:rsidRDefault="00125BAD" w:rsidP="00F945E0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line id="_x0000_s1026" style="position:absolute;z-index:251656704;mso-position-horizontal-relative:text;mso-position-vertical-relative:text" from="126pt,7.7pt" to="126pt,7.7pt" o:allowincell="f"/>
              </w:pict>
            </w:r>
            <w:r>
              <w:rPr>
                <w:rFonts w:ascii="Arial" w:hAnsi="Arial" w:cs="Arial"/>
                <w:b/>
                <w:noProof/>
              </w:rPr>
              <w:pict>
                <v:line id="_x0000_s1027" style="position:absolute;z-index:251657728;mso-position-horizontal-relative:text;mso-position-vertical-relative:text" from="126pt,7.7pt" to="126pt,7.7pt" o:allowincell="f"/>
              </w:pict>
            </w:r>
            <w:r>
              <w:rPr>
                <w:rFonts w:ascii="Arial" w:hAnsi="Arial" w:cs="Arial"/>
                <w:b/>
                <w:noProof/>
              </w:rPr>
              <w:pict>
                <v:line id="_x0000_s1028" style="position:absolute;z-index:251658752;mso-position-horizontal-relative:text;mso-position-vertical-relative:text" from="126pt,7.7pt" to="126pt,7.7pt" o:allowincell="f"/>
              </w:pict>
            </w:r>
            <w:r w:rsidR="00EC7DC4" w:rsidRPr="00A64993">
              <w:rPr>
                <w:rFonts w:ascii="Arial" w:hAnsi="Arial" w:cs="Arial"/>
                <w:b/>
                <w:sz w:val="22"/>
                <w:szCs w:val="22"/>
              </w:rPr>
              <w:t xml:space="preserve">Подпись </w:t>
            </w:r>
            <w:r w:rsidR="00F945E0">
              <w:rPr>
                <w:rFonts w:ascii="Arial" w:hAnsi="Arial" w:cs="Arial"/>
                <w:b/>
                <w:sz w:val="22"/>
                <w:szCs w:val="22"/>
              </w:rPr>
              <w:t>представителя: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EC7DC4" w:rsidRPr="00DD2DFC" w:rsidRDefault="00EC7DC4" w:rsidP="006663BE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bottom"/>
          </w:tcPr>
          <w:p w:rsidR="00EC7DC4" w:rsidRPr="00DD2DFC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C7DC4" w:rsidRPr="00DD2DFC" w:rsidRDefault="00EC7DC4" w:rsidP="006663BE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F945E0" w:rsidRDefault="00F945E0" w:rsidP="006663BE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DC4" w:rsidRPr="00DD2DFC" w:rsidRDefault="00EC7DC4" w:rsidP="006663BE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D2DFC">
              <w:rPr>
                <w:rFonts w:ascii="Arial" w:hAnsi="Arial" w:cs="Arial"/>
                <w:b/>
                <w:sz w:val="20"/>
                <w:szCs w:val="20"/>
              </w:rPr>
              <w:t>«_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DD2DFC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C7DC4" w:rsidRPr="00DD2DFC" w:rsidRDefault="00EC7DC4" w:rsidP="006663BE">
            <w:pPr>
              <w:spacing w:before="12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F945E0" w:rsidRDefault="00F945E0" w:rsidP="007A53E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7DC4" w:rsidRPr="00DD2DFC" w:rsidRDefault="00EC7DC4" w:rsidP="007A53E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20__</w:t>
            </w:r>
            <w:r w:rsidRPr="00DD2DFC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  <w:tr w:rsidR="00EC7DC4" w:rsidTr="006663BE">
        <w:tc>
          <w:tcPr>
            <w:tcW w:w="23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C7DC4" w:rsidRPr="00DD2DFC" w:rsidRDefault="00EC7DC4" w:rsidP="006663BE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EC7DC4" w:rsidRPr="00E21521" w:rsidRDefault="00EC7DC4" w:rsidP="006663BE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</w:tcBorders>
          </w:tcPr>
          <w:p w:rsidR="00EC7DC4" w:rsidRPr="00E21521" w:rsidRDefault="00EC7DC4" w:rsidP="006663BE">
            <w:pPr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C7DC4" w:rsidRPr="00E21521" w:rsidRDefault="00EC7DC4" w:rsidP="006663BE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E21521">
              <w:rPr>
                <w:rFonts w:ascii="Arial" w:hAnsi="Arial" w:cs="Arial"/>
                <w:sz w:val="14"/>
                <w:szCs w:val="14"/>
              </w:rPr>
              <w:t>ФИО</w:t>
            </w:r>
          </w:p>
        </w:tc>
        <w:tc>
          <w:tcPr>
            <w:tcW w:w="36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C7DC4" w:rsidRPr="00E21521" w:rsidRDefault="00EC7DC4" w:rsidP="006663BE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>Дата заполнения</w:t>
            </w:r>
          </w:p>
        </w:tc>
      </w:tr>
      <w:tr w:rsidR="00EC7DC4" w:rsidTr="006663BE">
        <w:trPr>
          <w:cantSplit/>
          <w:trHeight w:val="420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EC7DC4" w:rsidRPr="00D16112" w:rsidRDefault="00EC7DC4" w:rsidP="006663BE">
            <w:pPr>
              <w:ind w:firstLine="792"/>
              <w:jc w:val="left"/>
              <w:rPr>
                <w:rFonts w:ascii="Arial" w:hAnsi="Arial" w:cs="Arial"/>
                <w:b/>
              </w:rPr>
            </w:pPr>
            <w:r w:rsidRPr="00D16112">
              <w:rPr>
                <w:rFonts w:ascii="Arial" w:hAnsi="Arial" w:cs="Arial"/>
                <w:b/>
              </w:rPr>
              <w:t>М.П.</w:t>
            </w:r>
          </w:p>
        </w:tc>
        <w:tc>
          <w:tcPr>
            <w:tcW w:w="3085" w:type="dxa"/>
            <w:gridSpan w:val="5"/>
            <w:tcBorders>
              <w:top w:val="single" w:sz="12" w:space="0" w:color="auto"/>
              <w:left w:val="nil"/>
            </w:tcBorders>
            <w:vAlign w:val="bottom"/>
          </w:tcPr>
          <w:p w:rsidR="00EC7DC4" w:rsidRPr="00E21521" w:rsidRDefault="00EC7DC4" w:rsidP="006663BE">
            <w:pPr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21521">
              <w:rPr>
                <w:rFonts w:ascii="Arial" w:hAnsi="Arial" w:cs="Arial"/>
                <w:b/>
                <w:sz w:val="22"/>
                <w:szCs w:val="22"/>
              </w:rPr>
              <w:t>Подпись сотрудника</w:t>
            </w:r>
            <w:r>
              <w:rPr>
                <w:rFonts w:ascii="Arial" w:hAnsi="Arial" w:cs="Arial"/>
                <w:b/>
                <w:sz w:val="22"/>
                <w:szCs w:val="22"/>
              </w:rPr>
              <w:t>, принявшего заявление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7DC4" w:rsidRPr="00E21521" w:rsidRDefault="00EC7DC4" w:rsidP="006663BE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bottom"/>
          </w:tcPr>
          <w:p w:rsidR="00EC7DC4" w:rsidRPr="00DD2DFC" w:rsidRDefault="00EC7DC4" w:rsidP="006663BE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DFC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C7DC4" w:rsidRPr="00DD2DFC" w:rsidRDefault="00EC7DC4" w:rsidP="006663BE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7DC4" w:rsidTr="006663BE">
        <w:trPr>
          <w:cantSplit/>
        </w:trPr>
        <w:tc>
          <w:tcPr>
            <w:tcW w:w="7020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EC7DC4" w:rsidRPr="00E21521" w:rsidRDefault="00EC7DC4" w:rsidP="006663BE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1521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подпись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7DC4" w:rsidRPr="00E21521" w:rsidRDefault="00EC7DC4" w:rsidP="006663BE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bookmarkStart w:id="2" w:name="OLE_LINK2"/>
            <w:r w:rsidRPr="00E21521">
              <w:rPr>
                <w:rFonts w:ascii="Arial" w:hAnsi="Arial" w:cs="Arial"/>
                <w:sz w:val="14"/>
                <w:szCs w:val="14"/>
              </w:rPr>
              <w:t>ФИО</w:t>
            </w:r>
            <w:bookmarkEnd w:id="1"/>
            <w:bookmarkEnd w:id="2"/>
          </w:p>
        </w:tc>
      </w:tr>
    </w:tbl>
    <w:p w:rsidR="00EC7DC4" w:rsidRPr="00CD23FC" w:rsidRDefault="00EC7DC4" w:rsidP="00EC7DC4">
      <w:pPr>
        <w:ind w:firstLine="0"/>
        <w:rPr>
          <w:rFonts w:ascii="Arial" w:hAnsi="Arial" w:cs="Arial"/>
          <w:b/>
          <w:bCs/>
          <w:sz w:val="12"/>
          <w:szCs w:val="12"/>
        </w:rPr>
      </w:pPr>
    </w:p>
    <w:p w:rsidR="00EC7DC4" w:rsidRDefault="00EC7DC4" w:rsidP="00EC7DC4">
      <w:pPr>
        <w:ind w:firstLine="0"/>
        <w:rPr>
          <w:rFonts w:ascii="Arial" w:hAnsi="Arial" w:cs="Arial"/>
          <w:sz w:val="12"/>
          <w:szCs w:val="12"/>
        </w:rPr>
      </w:pPr>
    </w:p>
    <w:p w:rsidR="00EC7DC4" w:rsidRDefault="00EC7DC4" w:rsidP="00EC7DC4">
      <w:pPr>
        <w:ind w:firstLine="0"/>
        <w:rPr>
          <w:rFonts w:ascii="Arial" w:hAnsi="Arial" w:cs="Arial"/>
          <w:sz w:val="12"/>
          <w:szCs w:val="12"/>
        </w:rPr>
      </w:pPr>
    </w:p>
    <w:p w:rsidR="00EC7DC4" w:rsidRDefault="00EC7DC4" w:rsidP="00EC7DC4"/>
    <w:p w:rsidR="00EC7DC4" w:rsidRDefault="00EC7DC4" w:rsidP="00EC7DC4"/>
    <w:p w:rsidR="006663BE" w:rsidRDefault="006663BE"/>
    <w:sectPr w:rsidR="006663BE" w:rsidSect="006663BE">
      <w:headerReference w:type="default" r:id="rId12"/>
      <w:footerReference w:type="default" r:id="rId13"/>
      <w:pgSz w:w="11907" w:h="16840" w:code="9"/>
      <w:pgMar w:top="567" w:right="747" w:bottom="0" w:left="1134" w:header="709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B8" w:rsidRDefault="00FB3CB8" w:rsidP="006C44AD">
      <w:r>
        <w:separator/>
      </w:r>
    </w:p>
  </w:endnote>
  <w:endnote w:type="continuationSeparator" w:id="0">
    <w:p w:rsidR="00FB3CB8" w:rsidRDefault="00FB3CB8" w:rsidP="006C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41" w:rsidRPr="00F70A8E" w:rsidRDefault="00685941">
    <w:pPr>
      <w:pStyle w:val="a5"/>
      <w:jc w:val="lef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B8" w:rsidRDefault="00FB3CB8" w:rsidP="006C44AD">
      <w:r>
        <w:separator/>
      </w:r>
    </w:p>
  </w:footnote>
  <w:footnote w:type="continuationSeparator" w:id="0">
    <w:p w:rsidR="00FB3CB8" w:rsidRDefault="00FB3CB8" w:rsidP="006C4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41" w:rsidRDefault="00685941">
    <w:pPr>
      <w:pStyle w:val="a3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DC4"/>
    <w:rsid w:val="00125BAD"/>
    <w:rsid w:val="00131B14"/>
    <w:rsid w:val="001874A8"/>
    <w:rsid w:val="002545F6"/>
    <w:rsid w:val="00351BE9"/>
    <w:rsid w:val="003556E9"/>
    <w:rsid w:val="004C5930"/>
    <w:rsid w:val="00501800"/>
    <w:rsid w:val="00562C29"/>
    <w:rsid w:val="006663BE"/>
    <w:rsid w:val="00685941"/>
    <w:rsid w:val="006B5080"/>
    <w:rsid w:val="006B5C78"/>
    <w:rsid w:val="006C44AD"/>
    <w:rsid w:val="006D1AF2"/>
    <w:rsid w:val="007A53E7"/>
    <w:rsid w:val="0087748E"/>
    <w:rsid w:val="008F57A8"/>
    <w:rsid w:val="0090175C"/>
    <w:rsid w:val="009F43B0"/>
    <w:rsid w:val="00AC571C"/>
    <w:rsid w:val="00AE3FCA"/>
    <w:rsid w:val="00D43345"/>
    <w:rsid w:val="00D81896"/>
    <w:rsid w:val="00D96CE0"/>
    <w:rsid w:val="00DE5CC2"/>
    <w:rsid w:val="00EC7DC4"/>
    <w:rsid w:val="00F945E0"/>
    <w:rsid w:val="00FB3CB8"/>
    <w:rsid w:val="00FE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C4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7D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7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25D0F.54CD50C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51CB25BB4EFE43878D712AA766AFD6" ma:contentTypeVersion="0" ma:contentTypeDescription="Создание документа." ma:contentTypeScope="" ma:versionID="2fe8515e6d55f0e1c1954f5380dc329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EDF06-478B-423C-A0CD-027C2DDB9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5AC0E0B-6BC6-4CD1-A701-1D94A6717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86AE6-7F53-4C41-BED3-7B4698AAF55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8356D65-3024-4A5F-BBF1-2156AF6D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summa</Company>
  <LinksUpToDate>false</LinksUpToDate>
  <CharactersWithSpaces>1288</CharactersWithSpaces>
  <SharedDoc>false</SharedDoc>
  <HLinks>
    <vt:vector size="6" baseType="variant">
      <vt:variant>
        <vt:i4>6291547</vt:i4>
      </vt:variant>
      <vt:variant>
        <vt:i4>2198</vt:i4>
      </vt:variant>
      <vt:variant>
        <vt:i4>1025</vt:i4>
      </vt:variant>
      <vt:variant>
        <vt:i4>1</vt:i4>
      </vt:variant>
      <vt:variant>
        <vt:lpwstr>cid:image001.png@01D25D0F.54CD50C0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2018-04-20T10:13:00Z</cp:lastPrinted>
  <dcterms:created xsi:type="dcterms:W3CDTF">2018-09-28T13:05:00Z</dcterms:created>
  <dcterms:modified xsi:type="dcterms:W3CDTF">2018-09-28T13:05:00Z</dcterms:modified>
</cp:coreProperties>
</file>